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Yüzleş, Teslim Ol, Kendine Gel</w:t>
            </w:r>
          </w:p>
          <w:p>
            <w:pPr/>
            <w:r>
              <w:rPr/>
              <w:t xml:space="preserve">Yazar Adı: </w:t>
            </w:r>
            <w:r>
              <w:rPr>
                <w:b w:val="1"/>
                <w:bCs w:val="1"/>
              </w:rPr>
              <w:t xml:space="preserve">Yakup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236</w:t>
            </w:r>
          </w:p>
          <w:p>
            <w:pPr/>
            <w:r>
              <w:rPr/>
              <w:t xml:space="preserve">Kitap Boyutları: </w:t>
            </w:r>
            <w:r>
              <w:rPr>
                <w:b w:val="1"/>
                <w:bCs w:val="1"/>
              </w:rPr>
              <w:t xml:space="preserve">135 X 210 mm</w:t>
            </w:r>
          </w:p>
          <w:p>
            <w:pPr/>
            <w:r>
              <w:rPr/>
              <w:t xml:space="preserve">ISBN No: </w:t>
            </w:r>
            <w:r>
              <w:rPr>
                <w:b w:val="1"/>
                <w:bCs w:val="1"/>
              </w:rPr>
              <w:t xml:space="preserve">9786256831339</w:t>
            </w:r>
          </w:p>
          <w:p>
            <w:pPr/>
            <w:r>
              <w:rPr/>
              <w:t xml:space="preserve">Etiket Fiyatı: </w:t>
            </w:r>
            <w:r>
              <w:rPr>
                <w:b w:val="1"/>
                <w:bCs w:val="1"/>
              </w:rPr>
              <w:t xml:space="preserve">352,00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Hayatta hep aynı sorunları yaşarken mi buluyorsunuz kendinizi? Tüm sıkıntılar dönüp dolaşıp sizi mi buluyor? Hastalıklar yakanızdan düşmüyor mu? Bir türlü iyileşemiyor musunuz? Oysa hem bedenen hem ruhen şifa bulmak mümkün. Belki de her şey yüzleşmekte, teslim olmakta ve kendine gelmekte saklı…Hayatta sürekli karşılaştığınız sorunların, geçmeyen sağlık problemlerinizin kaynağı çocukluğunuzda ya da dilinize pelesenk olmuş cümlelerde saklı olabilir. Yakup Toprak, tam da bu noktada okurlarının hayatına ışık tutmak amacıyla kaleme aldığı eseriyle bir yol gösterici oluyor. Eserinde yer alan egzersizleriyle de yola çıkmaya, aksiyona geçmeye davet ediyor okurlarını. Siz de iyi hissetmek için artık harekete geçmeye karar verdiyseniz sayfaları aralayın…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https://www.tilkikitap.com/kitaplar/kitap-baski-yakup-toprak-yuzles-teslim-ol-kendine-gel-3549.html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2025-12-29T11:00:58+03:00</dcterms:created>
  <dcterms:modified xsi:type="dcterms:W3CDTF">2025-12-29T11:00:58+03:00</dcterms:modified>
</cp:coreProperties>
</file>

<file path=docProps/custom.xml><?xml version="1.0" encoding="utf-8"?>
<Properties xmlns="http://schemas.openxmlformats.org/officeDocument/2006/custom-properties" xmlns:vt="http://schemas.openxmlformats.org/officeDocument/2006/docPropsVTypes"/>
</file>